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57F3" w14:textId="487E774A" w:rsidR="00574043" w:rsidRPr="0088116B" w:rsidRDefault="00574043" w:rsidP="008811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116B">
        <w:rPr>
          <w:rFonts w:ascii="Times New Roman" w:hAnsi="Times New Roman" w:cs="Times New Roman"/>
        </w:rPr>
        <w:t xml:space="preserve">Codzienność wychowawcza niesie ze sobą wiele pięknych chwil, ale także momenty trudne, pełne niepewności, zmęczenia i poczucia bezsilności. Szczególnie wtedy, gdy </w:t>
      </w:r>
      <w:r w:rsidR="002B7D18" w:rsidRPr="0088116B">
        <w:rPr>
          <w:rFonts w:ascii="Times New Roman" w:hAnsi="Times New Roman" w:cs="Times New Roman"/>
        </w:rPr>
        <w:t>rodzina</w:t>
      </w:r>
      <w:r w:rsidRPr="0088116B">
        <w:rPr>
          <w:rFonts w:ascii="Times New Roman" w:hAnsi="Times New Roman" w:cs="Times New Roman"/>
        </w:rPr>
        <w:t xml:space="preserve"> mierzy się z trudnościami rozwojowymi, zaburzeniami emocjonalnymi, niepełnosprawnością, problemami w relacjach czy sytuacjami, które wykraczają poza nasze dotychczasowe doświadczenia i możliwości. Wielu rodziców doświadcza również obciążenia wynikającego </w:t>
      </w:r>
      <w:r w:rsidR="002B7D18" w:rsidRPr="0088116B">
        <w:rPr>
          <w:rFonts w:ascii="Times New Roman" w:hAnsi="Times New Roman" w:cs="Times New Roman"/>
        </w:rPr>
        <w:t xml:space="preserve">                 </w:t>
      </w:r>
      <w:r w:rsidRPr="0088116B">
        <w:rPr>
          <w:rFonts w:ascii="Times New Roman" w:hAnsi="Times New Roman" w:cs="Times New Roman"/>
        </w:rPr>
        <w:t>z napięcia codziennych obowiązków, presji oraz troski o dobro całej rodziny.</w:t>
      </w:r>
    </w:p>
    <w:p w14:paraId="2FFC0EC2" w14:textId="70778639" w:rsidR="00574043" w:rsidRPr="0088116B" w:rsidRDefault="00574043" w:rsidP="0088116B">
      <w:pPr>
        <w:spacing w:line="360" w:lineRule="auto"/>
        <w:jc w:val="both"/>
        <w:rPr>
          <w:rFonts w:ascii="Times New Roman" w:hAnsi="Times New Roman" w:cs="Times New Roman"/>
        </w:rPr>
      </w:pPr>
      <w:r w:rsidRPr="0088116B">
        <w:rPr>
          <w:rFonts w:ascii="Times New Roman" w:hAnsi="Times New Roman" w:cs="Times New Roman"/>
        </w:rPr>
        <w:t xml:space="preserve">Bezsilność pojawia się wtedy, gdy mimo ogromnego zaangażowania, troski i miłości nie widzimy oczekiwanych </w:t>
      </w:r>
      <w:r w:rsidR="002B7D18" w:rsidRPr="0088116B">
        <w:rPr>
          <w:rFonts w:ascii="Times New Roman" w:hAnsi="Times New Roman" w:cs="Times New Roman"/>
        </w:rPr>
        <w:t>efektów i brakuje nam zasobów</w:t>
      </w:r>
      <w:r w:rsidR="0088116B" w:rsidRPr="0088116B">
        <w:rPr>
          <w:rFonts w:ascii="Times New Roman" w:hAnsi="Times New Roman" w:cs="Times New Roman"/>
        </w:rPr>
        <w:t xml:space="preserve"> do poradzenia sobie z daną sytuacją.</w:t>
      </w:r>
      <w:r w:rsidR="002B7D18" w:rsidRPr="0088116B">
        <w:rPr>
          <w:rFonts w:ascii="Times New Roman" w:hAnsi="Times New Roman" w:cs="Times New Roman"/>
        </w:rPr>
        <w:t xml:space="preserve"> </w:t>
      </w:r>
      <w:r w:rsidRPr="0088116B">
        <w:rPr>
          <w:rFonts w:ascii="Times New Roman" w:hAnsi="Times New Roman" w:cs="Times New Roman"/>
        </w:rPr>
        <w:t xml:space="preserve">Nie oznacza </w:t>
      </w:r>
      <w:r w:rsidR="0088116B" w:rsidRPr="0088116B">
        <w:rPr>
          <w:rFonts w:ascii="Times New Roman" w:hAnsi="Times New Roman" w:cs="Times New Roman"/>
        </w:rPr>
        <w:t xml:space="preserve"> to </w:t>
      </w:r>
      <w:r w:rsidRPr="0088116B">
        <w:rPr>
          <w:rFonts w:ascii="Times New Roman" w:hAnsi="Times New Roman" w:cs="Times New Roman"/>
        </w:rPr>
        <w:t xml:space="preserve">braku kompetencji rodzicielskich ani „bycia złym rodzicem”. Jest naturalną reakcją organizmu na długotrwały stres, napięcie </w:t>
      </w:r>
      <w:r w:rsidR="0088116B" w:rsidRPr="0088116B">
        <w:rPr>
          <w:rFonts w:ascii="Times New Roman" w:hAnsi="Times New Roman" w:cs="Times New Roman"/>
        </w:rPr>
        <w:t xml:space="preserve">i </w:t>
      </w:r>
      <w:r w:rsidRPr="0088116B">
        <w:rPr>
          <w:rFonts w:ascii="Times New Roman" w:hAnsi="Times New Roman" w:cs="Times New Roman"/>
        </w:rPr>
        <w:t>poczucie utraty wpływu na sytuację. Bardzo często próbujemy zrobić wszystko najlepiej, jak potrafimy- szukamy pomocy, czytamy, rozmawiamy, wspieramy dziecko-a mimo to nadal możemy doświadczać zmęczenia, frustracji, lęku czy poczucia osamotnienia.</w:t>
      </w:r>
    </w:p>
    <w:p w14:paraId="624AF977" w14:textId="593B82E5" w:rsidR="00DD382D" w:rsidRPr="0088116B" w:rsidRDefault="00574043" w:rsidP="0088116B">
      <w:pPr>
        <w:spacing w:line="360" w:lineRule="auto"/>
        <w:jc w:val="both"/>
        <w:rPr>
          <w:rFonts w:ascii="Times New Roman" w:hAnsi="Times New Roman" w:cs="Times New Roman"/>
        </w:rPr>
      </w:pPr>
      <w:r w:rsidRPr="0088116B">
        <w:rPr>
          <w:rFonts w:ascii="Times New Roman" w:hAnsi="Times New Roman" w:cs="Times New Roman"/>
        </w:rPr>
        <w:t xml:space="preserve">Bezsilność może objawiać się na wiele sposobów, np. poczuciem ciągłego napięcia </w:t>
      </w:r>
      <w:r w:rsidR="002B7D18" w:rsidRPr="0088116B">
        <w:rPr>
          <w:rFonts w:ascii="Times New Roman" w:hAnsi="Times New Roman" w:cs="Times New Roman"/>
        </w:rPr>
        <w:t xml:space="preserve">                           </w:t>
      </w:r>
      <w:r w:rsidRPr="0088116B">
        <w:rPr>
          <w:rFonts w:ascii="Times New Roman" w:hAnsi="Times New Roman" w:cs="Times New Roman"/>
        </w:rPr>
        <w:t>i przemęczenia, wycofaniem lub rezygnacją,</w:t>
      </w:r>
      <w:r w:rsidR="00DD382D" w:rsidRPr="0088116B">
        <w:rPr>
          <w:rFonts w:ascii="Times New Roman" w:hAnsi="Times New Roman" w:cs="Times New Roman"/>
        </w:rPr>
        <w:t xml:space="preserve"> </w:t>
      </w:r>
      <w:r w:rsidRPr="0088116B">
        <w:rPr>
          <w:rFonts w:ascii="Times New Roman" w:hAnsi="Times New Roman" w:cs="Times New Roman"/>
        </w:rPr>
        <w:t>nadmiernym poczuciem winy,</w:t>
      </w:r>
      <w:r w:rsidR="00DD382D" w:rsidRPr="0088116B">
        <w:rPr>
          <w:rFonts w:ascii="Times New Roman" w:hAnsi="Times New Roman" w:cs="Times New Roman"/>
        </w:rPr>
        <w:t xml:space="preserve"> czy </w:t>
      </w:r>
      <w:r w:rsidRPr="0088116B">
        <w:rPr>
          <w:rFonts w:ascii="Times New Roman" w:hAnsi="Times New Roman" w:cs="Times New Roman"/>
        </w:rPr>
        <w:t>złością skierowaną na siebie lub otoczenie</w:t>
      </w:r>
      <w:r w:rsidR="0088116B" w:rsidRPr="0088116B">
        <w:rPr>
          <w:rFonts w:ascii="Times New Roman" w:hAnsi="Times New Roman" w:cs="Times New Roman"/>
        </w:rPr>
        <w:t xml:space="preserve">. </w:t>
      </w:r>
      <w:r w:rsidRPr="0088116B">
        <w:rPr>
          <w:rFonts w:ascii="Times New Roman" w:hAnsi="Times New Roman" w:cs="Times New Roman"/>
        </w:rPr>
        <w:t xml:space="preserve">Warto pamiętać, że dzieci bardzo silnie odczuwają emocje swoich rodziców. Dlatego tak ważne jest, aby dorosły również otrzymał wsparcie, przestrzeń do rozmowy i zrozumienie swoich emocji. </w:t>
      </w:r>
      <w:r w:rsidR="002B7D18" w:rsidRPr="0088116B">
        <w:rPr>
          <w:rFonts w:ascii="Times New Roman" w:hAnsi="Times New Roman" w:cs="Times New Roman"/>
        </w:rPr>
        <w:t>D</w:t>
      </w:r>
      <w:r w:rsidRPr="0088116B">
        <w:rPr>
          <w:rFonts w:ascii="Times New Roman" w:hAnsi="Times New Roman" w:cs="Times New Roman"/>
        </w:rPr>
        <w:t xml:space="preserve">ziecko potrzebuje przede wszystkim dorosłego, który jest obecny, autentyczny i gotowy szukać pomocy wtedy, </w:t>
      </w:r>
      <w:r w:rsidR="0088116B" w:rsidRPr="0088116B">
        <w:rPr>
          <w:rFonts w:ascii="Times New Roman" w:hAnsi="Times New Roman" w:cs="Times New Roman"/>
        </w:rPr>
        <w:t>kiedy brakuje sił.</w:t>
      </w:r>
    </w:p>
    <w:p w14:paraId="433E500D" w14:textId="5E8CC8F4" w:rsidR="00DD382D" w:rsidRPr="0088116B" w:rsidRDefault="00574043" w:rsidP="008811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116B">
        <w:rPr>
          <w:rFonts w:ascii="Times New Roman" w:hAnsi="Times New Roman" w:cs="Times New Roman"/>
        </w:rPr>
        <w:t xml:space="preserve">Zapraszamy Państwa na bezpłatny wykład poświęcony tematowi bezsilności rodziców wobec trudnych sytuacji wychowawczych. Spotkanie będzie okazją do refleksji, zdobycia wiedzy oraz poznania sposobów wspierania siebie i dziecka w codziennych wyzwaniach. </w:t>
      </w:r>
      <w:r w:rsidR="00DD382D" w:rsidRPr="0088116B">
        <w:rPr>
          <w:rFonts w:ascii="Times New Roman" w:hAnsi="Times New Roman" w:cs="Times New Roman"/>
        </w:rPr>
        <w:t>Podczas spotkania porozmawiamy</w:t>
      </w:r>
      <w:r w:rsidR="002B7D18" w:rsidRPr="0088116B">
        <w:rPr>
          <w:rFonts w:ascii="Times New Roman" w:hAnsi="Times New Roman" w:cs="Times New Roman"/>
        </w:rPr>
        <w:t xml:space="preserve"> m.in.</w:t>
      </w:r>
      <w:r w:rsidR="00DD382D" w:rsidRPr="0088116B">
        <w:rPr>
          <w:rFonts w:ascii="Times New Roman" w:hAnsi="Times New Roman" w:cs="Times New Roman"/>
        </w:rPr>
        <w:t xml:space="preserve"> o bezsilności rodziców</w:t>
      </w:r>
      <w:r w:rsidR="002B7D18" w:rsidRPr="0088116B">
        <w:rPr>
          <w:rFonts w:ascii="Times New Roman" w:hAnsi="Times New Roman" w:cs="Times New Roman"/>
        </w:rPr>
        <w:t xml:space="preserve"> </w:t>
      </w:r>
      <w:r w:rsidR="00DD382D" w:rsidRPr="0088116B">
        <w:rPr>
          <w:rFonts w:ascii="Times New Roman" w:hAnsi="Times New Roman" w:cs="Times New Roman"/>
        </w:rPr>
        <w:t>w kontekście zaburzeń rozwojowyc</w:t>
      </w:r>
      <w:r w:rsidR="002B7D18" w:rsidRPr="0088116B">
        <w:rPr>
          <w:rFonts w:ascii="Times New Roman" w:hAnsi="Times New Roman" w:cs="Times New Roman"/>
        </w:rPr>
        <w:t xml:space="preserve">h i emocjonalnych dzieci, niepełnosprawności, uzależnień oraz codziennych trudności wychowawczych. </w:t>
      </w:r>
    </w:p>
    <w:p w14:paraId="39B2C8EA" w14:textId="77777777" w:rsidR="00574043" w:rsidRPr="0088116B" w:rsidRDefault="00574043" w:rsidP="008811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116B">
        <w:rPr>
          <w:rFonts w:ascii="Times New Roman" w:hAnsi="Times New Roman" w:cs="Times New Roman"/>
        </w:rPr>
        <w:t>Wierzymy, że rozmowa, wzajemne wsparcie i profesjonalna wiedza pomagają odzyskać poczucie sprawczości i budować relacje oparte na zrozumieniu oraz bezpieczeństwie.</w:t>
      </w:r>
    </w:p>
    <w:p w14:paraId="417F4D67" w14:textId="5030BA77" w:rsidR="009F648E" w:rsidRPr="0088116B" w:rsidRDefault="00574043" w:rsidP="0088116B">
      <w:pPr>
        <w:spacing w:line="360" w:lineRule="auto"/>
        <w:jc w:val="both"/>
        <w:rPr>
          <w:rFonts w:ascii="Times New Roman" w:hAnsi="Times New Roman" w:cs="Times New Roman"/>
        </w:rPr>
      </w:pPr>
      <w:r w:rsidRPr="0088116B">
        <w:rPr>
          <w:rFonts w:ascii="Times New Roman" w:hAnsi="Times New Roman" w:cs="Times New Roman"/>
        </w:rPr>
        <w:t>Serdecznie zapraszamy wszystkich Rodziców do udziału w spotkaniu.</w:t>
      </w:r>
      <w:r w:rsidR="002B7D18" w:rsidRPr="0088116B">
        <w:rPr>
          <w:rFonts w:ascii="Times New Roman" w:hAnsi="Times New Roman" w:cs="Times New Roman"/>
        </w:rPr>
        <w:t xml:space="preserve"> Będzie ono prowadzone przez psychologów i psychoterapeutów pracujących na co dzień z dziećmi, młodzieżą                               i rodzinami z Centrum Psychologii z Pasją.</w:t>
      </w:r>
    </w:p>
    <w:sectPr w:rsidR="009F648E" w:rsidRPr="0088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43"/>
    <w:rsid w:val="00021370"/>
    <w:rsid w:val="00230785"/>
    <w:rsid w:val="002B7D18"/>
    <w:rsid w:val="00574043"/>
    <w:rsid w:val="005A7790"/>
    <w:rsid w:val="0088116B"/>
    <w:rsid w:val="009F648E"/>
    <w:rsid w:val="00B1425E"/>
    <w:rsid w:val="00D10D90"/>
    <w:rsid w:val="00D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D02F"/>
  <w15:chartTrackingRefBased/>
  <w15:docId w15:val="{6ADC6298-99CE-4F03-92D5-AE9F1DA6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PS26</dc:creator>
  <cp:keywords/>
  <dc:description/>
  <cp:lastModifiedBy>Basia Trybus</cp:lastModifiedBy>
  <cp:revision>2</cp:revision>
  <dcterms:created xsi:type="dcterms:W3CDTF">2026-05-13T10:17:00Z</dcterms:created>
  <dcterms:modified xsi:type="dcterms:W3CDTF">2026-05-13T10:17:00Z</dcterms:modified>
</cp:coreProperties>
</file>